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6E0D" w:rsidRDefault="00FE6E0D">
      <w:pPr>
        <w:sectPr w:rsidR="00FE6E0D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bookmarkStart w:id="0" w:name="_GoBack"/>
      <w:bookmarkEnd w:id="0"/>
      <w:r w:rsidRPr="00FE6E0D"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5940429</wp:posOffset>
            </wp:positionV>
            <wp:extent cx="5360276" cy="31274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3243" cy="31291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E6E0D"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2658745</wp:posOffset>
            </wp:positionV>
            <wp:extent cx="5943600" cy="2683510"/>
            <wp:effectExtent l="0" t="0" r="0" b="254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83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E6E0D"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4038600" cy="2953442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8477" cy="2960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E6E0D" w:rsidRPr="00FE6E0D" w:rsidRDefault="00FE6E0D">
      <w:pPr>
        <w:rPr>
          <w:sz w:val="40"/>
          <w:szCs w:val="40"/>
        </w:rPr>
      </w:pPr>
    </w:p>
    <w:p w:rsidR="00FE6E0D" w:rsidRPr="00FE6E0D" w:rsidRDefault="00FE6E0D" w:rsidP="00FE6E0D">
      <w:pPr>
        <w:jc w:val="center"/>
        <w:rPr>
          <w:rStyle w:val="Strong"/>
          <w:sz w:val="40"/>
          <w:szCs w:val="40"/>
        </w:rPr>
      </w:pPr>
      <w:r w:rsidRPr="00FE6E0D">
        <w:rPr>
          <w:rStyle w:val="Strong"/>
          <w:sz w:val="40"/>
          <w:szCs w:val="40"/>
        </w:rPr>
        <w:t>Main S</w:t>
      </w:r>
      <w:r w:rsidRPr="00FE6E0D">
        <w:rPr>
          <w:rStyle w:val="Strong"/>
          <w:sz w:val="40"/>
          <w:szCs w:val="40"/>
        </w:rPr>
        <w:t>pecifications</w:t>
      </w:r>
      <w:r w:rsidRPr="00FE6E0D">
        <w:rPr>
          <w:sz w:val="40"/>
          <w:szCs w:val="40"/>
        </w:rPr>
        <w:t xml:space="preserve"> for the </w:t>
      </w:r>
      <w:r w:rsidRPr="00FE6E0D">
        <w:rPr>
          <w:rStyle w:val="Strong"/>
          <w:sz w:val="40"/>
          <w:szCs w:val="40"/>
        </w:rPr>
        <w:t>2025 Jeep Wrangler</w:t>
      </w:r>
    </w:p>
    <w:p w:rsidR="00FE6E0D" w:rsidRPr="00FE6E0D" w:rsidRDefault="00FE6E0D" w:rsidP="00FE6E0D">
      <w:pPr>
        <w:jc w:val="center"/>
        <w:rPr>
          <w:rStyle w:val="Strong"/>
          <w:sz w:val="40"/>
          <w:szCs w:val="40"/>
        </w:rPr>
      </w:pPr>
    </w:p>
    <w:p w:rsidR="00FE6E0D" w:rsidRPr="00FE6E0D" w:rsidRDefault="00FE6E0D" w:rsidP="00FE6E0D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40"/>
          <w:szCs w:val="40"/>
        </w:rPr>
      </w:pPr>
      <w:r w:rsidRPr="00FE6E0D">
        <w:rPr>
          <w:rFonts w:ascii="Segoe UI Symbol" w:eastAsia="Times New Roman" w:hAnsi="Segoe UI Symbol" w:cs="Segoe UI Symbol"/>
          <w:b/>
          <w:bCs/>
          <w:sz w:val="40"/>
          <w:szCs w:val="40"/>
        </w:rPr>
        <w:t>🚙</w:t>
      </w:r>
      <w:r w:rsidRPr="00FE6E0D">
        <w:rPr>
          <w:rFonts w:ascii="Times New Roman" w:eastAsia="Times New Roman" w:hAnsi="Times New Roman" w:cs="Times New Roman"/>
          <w:b/>
          <w:bCs/>
          <w:sz w:val="40"/>
          <w:szCs w:val="40"/>
        </w:rPr>
        <w:t xml:space="preserve"> Powertrain &amp; Performance</w:t>
      </w:r>
    </w:p>
    <w:p w:rsidR="00FE6E0D" w:rsidRPr="00FE6E0D" w:rsidRDefault="00FE6E0D" w:rsidP="00FE6E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FE6E0D">
        <w:rPr>
          <w:rFonts w:ascii="Times New Roman" w:eastAsia="Times New Roman" w:hAnsi="Times New Roman" w:cs="Times New Roman"/>
          <w:b/>
          <w:bCs/>
          <w:sz w:val="40"/>
          <w:szCs w:val="40"/>
        </w:rPr>
        <w:t>Engine Options:</w:t>
      </w:r>
    </w:p>
    <w:p w:rsidR="00FE6E0D" w:rsidRPr="00FE6E0D" w:rsidRDefault="00FE6E0D" w:rsidP="00FE6E0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FE6E0D">
        <w:rPr>
          <w:rFonts w:ascii="Times New Roman" w:eastAsia="Times New Roman" w:hAnsi="Times New Roman" w:cs="Times New Roman"/>
          <w:b/>
          <w:bCs/>
          <w:sz w:val="40"/>
          <w:szCs w:val="40"/>
        </w:rPr>
        <w:t xml:space="preserve">3.6 L </w:t>
      </w:r>
      <w:proofErr w:type="spellStart"/>
      <w:r w:rsidRPr="00FE6E0D">
        <w:rPr>
          <w:rFonts w:ascii="Times New Roman" w:eastAsia="Times New Roman" w:hAnsi="Times New Roman" w:cs="Times New Roman"/>
          <w:b/>
          <w:bCs/>
          <w:sz w:val="40"/>
          <w:szCs w:val="40"/>
        </w:rPr>
        <w:t>Pentastar</w:t>
      </w:r>
      <w:proofErr w:type="spellEnd"/>
      <w:r w:rsidRPr="00FE6E0D">
        <w:rPr>
          <w:rFonts w:ascii="Times New Roman" w:eastAsia="Times New Roman" w:hAnsi="Times New Roman" w:cs="Times New Roman"/>
          <w:b/>
          <w:bCs/>
          <w:sz w:val="40"/>
          <w:szCs w:val="40"/>
        </w:rPr>
        <w:t xml:space="preserve"> V6</w:t>
      </w:r>
      <w:r w:rsidRPr="00FE6E0D">
        <w:rPr>
          <w:rFonts w:ascii="Times New Roman" w:eastAsia="Times New Roman" w:hAnsi="Times New Roman" w:cs="Times New Roman"/>
          <w:sz w:val="40"/>
          <w:szCs w:val="40"/>
        </w:rPr>
        <w:t xml:space="preserve"> (ICE): 285 hp @ 6,400 rpm, 260 </w:t>
      </w:r>
      <w:proofErr w:type="spellStart"/>
      <w:r w:rsidRPr="00FE6E0D">
        <w:rPr>
          <w:rFonts w:ascii="Times New Roman" w:eastAsia="Times New Roman" w:hAnsi="Times New Roman" w:cs="Times New Roman"/>
          <w:sz w:val="40"/>
          <w:szCs w:val="40"/>
        </w:rPr>
        <w:t>lb</w:t>
      </w:r>
      <w:r w:rsidRPr="00FE6E0D">
        <w:rPr>
          <w:rFonts w:ascii="Times New Roman" w:eastAsia="Times New Roman" w:hAnsi="Times New Roman" w:cs="Times New Roman"/>
          <w:sz w:val="40"/>
          <w:szCs w:val="40"/>
        </w:rPr>
        <w:noBreakHyphen/>
        <w:t>ft</w:t>
      </w:r>
      <w:proofErr w:type="spellEnd"/>
      <w:r w:rsidRPr="00FE6E0D">
        <w:rPr>
          <w:rFonts w:ascii="Times New Roman" w:eastAsia="Times New Roman" w:hAnsi="Times New Roman" w:cs="Times New Roman"/>
          <w:sz w:val="40"/>
          <w:szCs w:val="40"/>
        </w:rPr>
        <w:t xml:space="preserve"> torque; manual 6</w:t>
      </w:r>
      <w:r w:rsidRPr="00FE6E0D">
        <w:rPr>
          <w:rFonts w:ascii="Times New Roman" w:eastAsia="Times New Roman" w:hAnsi="Times New Roman" w:cs="Times New Roman"/>
          <w:sz w:val="40"/>
          <w:szCs w:val="40"/>
        </w:rPr>
        <w:noBreakHyphen/>
        <w:t>speed; towing ~3,500 </w:t>
      </w:r>
      <w:proofErr w:type="spellStart"/>
      <w:r w:rsidRPr="00FE6E0D">
        <w:rPr>
          <w:rFonts w:ascii="Times New Roman" w:eastAsia="Times New Roman" w:hAnsi="Times New Roman" w:cs="Times New Roman"/>
          <w:sz w:val="40"/>
          <w:szCs w:val="40"/>
        </w:rPr>
        <w:t>lb</w:t>
      </w:r>
      <w:proofErr w:type="spellEnd"/>
      <w:r w:rsidRPr="00FE6E0D">
        <w:rPr>
          <w:rFonts w:ascii="Times New Roman" w:eastAsia="Times New Roman" w:hAnsi="Times New Roman" w:cs="Times New Roman"/>
          <w:sz w:val="40"/>
          <w:szCs w:val="40"/>
        </w:rPr>
        <w:t xml:space="preserve"> </w:t>
      </w:r>
    </w:p>
    <w:p w:rsidR="00FE6E0D" w:rsidRPr="00FE6E0D" w:rsidRDefault="00FE6E0D" w:rsidP="00FE6E0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FE6E0D">
        <w:rPr>
          <w:rFonts w:ascii="Times New Roman" w:eastAsia="Times New Roman" w:hAnsi="Times New Roman" w:cs="Times New Roman"/>
          <w:b/>
          <w:bCs/>
          <w:sz w:val="40"/>
          <w:szCs w:val="40"/>
        </w:rPr>
        <w:t>2.0 L Turbo I4</w:t>
      </w:r>
      <w:r w:rsidRPr="00FE6E0D">
        <w:rPr>
          <w:rFonts w:ascii="Times New Roman" w:eastAsia="Times New Roman" w:hAnsi="Times New Roman" w:cs="Times New Roman"/>
          <w:sz w:val="40"/>
          <w:szCs w:val="40"/>
        </w:rPr>
        <w:t xml:space="preserve"> (ICE): 270 hp, 295 </w:t>
      </w:r>
      <w:proofErr w:type="spellStart"/>
      <w:r w:rsidRPr="00FE6E0D">
        <w:rPr>
          <w:rFonts w:ascii="Times New Roman" w:eastAsia="Times New Roman" w:hAnsi="Times New Roman" w:cs="Times New Roman"/>
          <w:sz w:val="40"/>
          <w:szCs w:val="40"/>
        </w:rPr>
        <w:t>lb</w:t>
      </w:r>
      <w:r w:rsidRPr="00FE6E0D">
        <w:rPr>
          <w:rFonts w:ascii="Times New Roman" w:eastAsia="Times New Roman" w:hAnsi="Times New Roman" w:cs="Times New Roman"/>
          <w:sz w:val="40"/>
          <w:szCs w:val="40"/>
        </w:rPr>
        <w:noBreakHyphen/>
        <w:t>ft</w:t>
      </w:r>
      <w:proofErr w:type="spellEnd"/>
      <w:r w:rsidRPr="00FE6E0D">
        <w:rPr>
          <w:rFonts w:ascii="Times New Roman" w:eastAsia="Times New Roman" w:hAnsi="Times New Roman" w:cs="Times New Roman"/>
          <w:sz w:val="40"/>
          <w:szCs w:val="40"/>
        </w:rPr>
        <w:t>; paired with 8</w:t>
      </w:r>
      <w:r w:rsidRPr="00FE6E0D">
        <w:rPr>
          <w:rFonts w:ascii="Times New Roman" w:eastAsia="Times New Roman" w:hAnsi="Times New Roman" w:cs="Times New Roman"/>
          <w:sz w:val="40"/>
          <w:szCs w:val="40"/>
        </w:rPr>
        <w:noBreakHyphen/>
        <w:t>speed automatic; towing ~5,000 </w:t>
      </w:r>
      <w:proofErr w:type="spellStart"/>
      <w:r w:rsidRPr="00FE6E0D">
        <w:rPr>
          <w:rFonts w:ascii="Times New Roman" w:eastAsia="Times New Roman" w:hAnsi="Times New Roman" w:cs="Times New Roman"/>
          <w:sz w:val="40"/>
          <w:szCs w:val="40"/>
        </w:rPr>
        <w:t>lb</w:t>
      </w:r>
      <w:proofErr w:type="spellEnd"/>
      <w:r w:rsidRPr="00FE6E0D">
        <w:rPr>
          <w:rFonts w:ascii="Times New Roman" w:eastAsia="Times New Roman" w:hAnsi="Times New Roman" w:cs="Times New Roman"/>
          <w:sz w:val="40"/>
          <w:szCs w:val="40"/>
        </w:rPr>
        <w:t xml:space="preserve"> </w:t>
      </w:r>
    </w:p>
    <w:p w:rsidR="00FE6E0D" w:rsidRPr="00FE6E0D" w:rsidRDefault="00FE6E0D" w:rsidP="00FE6E0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FE6E0D">
        <w:rPr>
          <w:rFonts w:ascii="Times New Roman" w:eastAsia="Times New Roman" w:hAnsi="Times New Roman" w:cs="Times New Roman"/>
          <w:b/>
          <w:bCs/>
          <w:sz w:val="40"/>
          <w:szCs w:val="40"/>
        </w:rPr>
        <w:t>4xe Plug</w:t>
      </w:r>
      <w:r w:rsidRPr="00FE6E0D">
        <w:rPr>
          <w:rFonts w:ascii="Times New Roman" w:eastAsia="Times New Roman" w:hAnsi="Times New Roman" w:cs="Times New Roman"/>
          <w:b/>
          <w:bCs/>
          <w:sz w:val="40"/>
          <w:szCs w:val="40"/>
        </w:rPr>
        <w:noBreakHyphen/>
        <w:t>in Hybrid</w:t>
      </w:r>
      <w:r w:rsidRPr="00FE6E0D">
        <w:rPr>
          <w:rFonts w:ascii="Times New Roman" w:eastAsia="Times New Roman" w:hAnsi="Times New Roman" w:cs="Times New Roman"/>
          <w:sz w:val="40"/>
          <w:szCs w:val="40"/>
        </w:rPr>
        <w:t>: Turbo 2.0 L + 2 electric motors; total 375 hp and 470 </w:t>
      </w:r>
      <w:proofErr w:type="spellStart"/>
      <w:r w:rsidRPr="00FE6E0D">
        <w:rPr>
          <w:rFonts w:ascii="Times New Roman" w:eastAsia="Times New Roman" w:hAnsi="Times New Roman" w:cs="Times New Roman"/>
          <w:sz w:val="40"/>
          <w:szCs w:val="40"/>
        </w:rPr>
        <w:t>lb</w:t>
      </w:r>
      <w:r w:rsidRPr="00FE6E0D">
        <w:rPr>
          <w:rFonts w:ascii="Times New Roman" w:eastAsia="Times New Roman" w:hAnsi="Times New Roman" w:cs="Times New Roman"/>
          <w:sz w:val="40"/>
          <w:szCs w:val="40"/>
        </w:rPr>
        <w:noBreakHyphen/>
        <w:t>ft</w:t>
      </w:r>
      <w:proofErr w:type="spellEnd"/>
      <w:r w:rsidRPr="00FE6E0D">
        <w:rPr>
          <w:rFonts w:ascii="Times New Roman" w:eastAsia="Times New Roman" w:hAnsi="Times New Roman" w:cs="Times New Roman"/>
          <w:sz w:val="40"/>
          <w:szCs w:val="40"/>
        </w:rPr>
        <w:t>; ~21 mi all-electric range; e</w:t>
      </w:r>
      <w:r w:rsidRPr="00FE6E0D">
        <w:rPr>
          <w:rFonts w:ascii="Times New Roman" w:eastAsia="Times New Roman" w:hAnsi="Times New Roman" w:cs="Times New Roman"/>
          <w:sz w:val="40"/>
          <w:szCs w:val="40"/>
        </w:rPr>
        <w:noBreakHyphen/>
        <w:t>range ~35 km, ~49 </w:t>
      </w:r>
      <w:proofErr w:type="spellStart"/>
      <w:r w:rsidRPr="00FE6E0D">
        <w:rPr>
          <w:rFonts w:ascii="Times New Roman" w:eastAsia="Times New Roman" w:hAnsi="Times New Roman" w:cs="Times New Roman"/>
          <w:sz w:val="40"/>
          <w:szCs w:val="40"/>
        </w:rPr>
        <w:t>MPGe</w:t>
      </w:r>
      <w:proofErr w:type="spellEnd"/>
      <w:r w:rsidRPr="00FE6E0D">
        <w:rPr>
          <w:rFonts w:ascii="Times New Roman" w:eastAsia="Times New Roman" w:hAnsi="Times New Roman" w:cs="Times New Roman"/>
          <w:sz w:val="40"/>
          <w:szCs w:val="40"/>
        </w:rPr>
        <w:t xml:space="preserve"> </w:t>
      </w:r>
    </w:p>
    <w:p w:rsidR="00FE6E0D" w:rsidRPr="00FE6E0D" w:rsidRDefault="00FE6E0D" w:rsidP="006A364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FE6E0D">
        <w:rPr>
          <w:rFonts w:ascii="Times New Roman" w:eastAsia="Times New Roman" w:hAnsi="Times New Roman" w:cs="Times New Roman"/>
          <w:b/>
          <w:bCs/>
          <w:sz w:val="40"/>
          <w:szCs w:val="40"/>
        </w:rPr>
        <w:t>6.4 L HEMI V8 (Rubicon 392 Final Edition)</w:t>
      </w:r>
      <w:r w:rsidRPr="00FE6E0D">
        <w:rPr>
          <w:rFonts w:ascii="Times New Roman" w:eastAsia="Times New Roman" w:hAnsi="Times New Roman" w:cs="Times New Roman"/>
          <w:sz w:val="40"/>
          <w:szCs w:val="40"/>
        </w:rPr>
        <w:t>: 470 hp and 470 </w:t>
      </w:r>
      <w:proofErr w:type="spellStart"/>
      <w:r w:rsidRPr="00FE6E0D">
        <w:rPr>
          <w:rFonts w:ascii="Times New Roman" w:eastAsia="Times New Roman" w:hAnsi="Times New Roman" w:cs="Times New Roman"/>
          <w:sz w:val="40"/>
          <w:szCs w:val="40"/>
        </w:rPr>
        <w:t>lb</w:t>
      </w:r>
      <w:r w:rsidRPr="00FE6E0D">
        <w:rPr>
          <w:rFonts w:ascii="Times New Roman" w:eastAsia="Times New Roman" w:hAnsi="Times New Roman" w:cs="Times New Roman"/>
          <w:sz w:val="40"/>
          <w:szCs w:val="40"/>
        </w:rPr>
        <w:noBreakHyphen/>
        <w:t>ft</w:t>
      </w:r>
      <w:proofErr w:type="spellEnd"/>
      <w:r w:rsidRPr="00FE6E0D">
        <w:rPr>
          <w:rFonts w:ascii="Times New Roman" w:eastAsia="Times New Roman" w:hAnsi="Times New Roman" w:cs="Times New Roman"/>
          <w:sz w:val="40"/>
          <w:szCs w:val="40"/>
        </w:rPr>
        <w:t>; 0</w:t>
      </w:r>
      <w:r w:rsidRPr="00FE6E0D">
        <w:rPr>
          <w:rFonts w:ascii="Times New Roman" w:eastAsia="Times New Roman" w:hAnsi="Times New Roman" w:cs="Times New Roman"/>
          <w:sz w:val="40"/>
          <w:szCs w:val="40"/>
        </w:rPr>
        <w:noBreakHyphen/>
        <w:t>60 mph in ~4</w:t>
      </w:r>
      <w:r w:rsidRPr="00FE6E0D">
        <w:rPr>
          <w:rFonts w:ascii="Times New Roman" w:eastAsia="Times New Roman" w:hAnsi="Times New Roman" w:cs="Times New Roman"/>
          <w:sz w:val="40"/>
          <w:szCs w:val="40"/>
        </w:rPr>
        <w:noBreakHyphen/>
        <w:t>5 s; 3,500</w:t>
      </w:r>
      <w:r w:rsidRPr="00FE6E0D">
        <w:rPr>
          <w:rFonts w:ascii="Times New Roman" w:eastAsia="Times New Roman" w:hAnsi="Times New Roman" w:cs="Times New Roman"/>
          <w:sz w:val="40"/>
          <w:szCs w:val="40"/>
        </w:rPr>
        <w:noBreakHyphen/>
        <w:t xml:space="preserve">lb towing </w:t>
      </w:r>
    </w:p>
    <w:p w:rsidR="00FE6E0D" w:rsidRPr="00FE6E0D" w:rsidRDefault="00FE6E0D" w:rsidP="006A364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FE6E0D">
        <w:rPr>
          <w:rFonts w:ascii="Times New Roman" w:eastAsia="Times New Roman" w:hAnsi="Times New Roman" w:cs="Times New Roman"/>
          <w:b/>
          <w:bCs/>
          <w:sz w:val="40"/>
          <w:szCs w:val="40"/>
        </w:rPr>
        <w:t>Transmissions &amp; Drivetrain:</w:t>
      </w:r>
    </w:p>
    <w:p w:rsidR="00FE6E0D" w:rsidRPr="00FE6E0D" w:rsidRDefault="00FE6E0D" w:rsidP="00F33CA7">
      <w:pPr>
        <w:numPr>
          <w:ilvl w:val="0"/>
          <w:numId w:val="2"/>
        </w:numPr>
        <w:spacing w:before="100" w:beforeAutospacing="1" w:after="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FE6E0D">
        <w:rPr>
          <w:rFonts w:ascii="Times New Roman" w:eastAsia="Times New Roman" w:hAnsi="Times New Roman" w:cs="Times New Roman"/>
          <w:sz w:val="40"/>
          <w:szCs w:val="40"/>
        </w:rPr>
        <w:t>6</w:t>
      </w:r>
      <w:r w:rsidRPr="00FE6E0D">
        <w:rPr>
          <w:rFonts w:ascii="Times New Roman" w:eastAsia="Times New Roman" w:hAnsi="Times New Roman" w:cs="Times New Roman"/>
          <w:sz w:val="40"/>
          <w:szCs w:val="40"/>
        </w:rPr>
        <w:noBreakHyphen/>
        <w:t>speed manual (V6), 8</w:t>
      </w:r>
      <w:r w:rsidRPr="00FE6E0D">
        <w:rPr>
          <w:rFonts w:ascii="Times New Roman" w:eastAsia="Times New Roman" w:hAnsi="Times New Roman" w:cs="Times New Roman"/>
          <w:sz w:val="40"/>
          <w:szCs w:val="40"/>
        </w:rPr>
        <w:noBreakHyphen/>
        <w:t xml:space="preserve">speed auto (others); 4WD standard across all trims </w:t>
      </w:r>
      <w:r w:rsidRPr="00FE6E0D">
        <w:rPr>
          <w:rFonts w:ascii="Times New Roman" w:eastAsia="Times New Roman" w:hAnsi="Times New Roman" w:cs="Times New Roman"/>
          <w:sz w:val="40"/>
          <w:szCs w:val="40"/>
        </w:rPr>
        <w:pict>
          <v:rect id="_x0000_i1025" style="width:0;height:1.5pt" o:hralign="center" o:hrstd="t" o:hr="t" fillcolor="#a0a0a0" stroked="f"/>
        </w:pict>
      </w:r>
    </w:p>
    <w:p w:rsidR="00FE6E0D" w:rsidRPr="00FE6E0D" w:rsidRDefault="00FE6E0D" w:rsidP="00FE6E0D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40"/>
          <w:szCs w:val="40"/>
        </w:rPr>
      </w:pPr>
      <w:r w:rsidRPr="00FE6E0D">
        <w:rPr>
          <w:rFonts w:ascii="Segoe UI Symbol" w:eastAsia="Times New Roman" w:hAnsi="Segoe UI Symbol" w:cs="Segoe UI Symbol"/>
          <w:b/>
          <w:bCs/>
          <w:sz w:val="40"/>
          <w:szCs w:val="40"/>
        </w:rPr>
        <w:t>📏</w:t>
      </w:r>
      <w:r w:rsidRPr="00FE6E0D">
        <w:rPr>
          <w:rFonts w:ascii="Times New Roman" w:eastAsia="Times New Roman" w:hAnsi="Times New Roman" w:cs="Times New Roman"/>
          <w:b/>
          <w:bCs/>
          <w:sz w:val="40"/>
          <w:szCs w:val="40"/>
        </w:rPr>
        <w:t xml:space="preserve"> Dimensions &amp; Capacity</w:t>
      </w:r>
    </w:p>
    <w:p w:rsidR="00FE6E0D" w:rsidRPr="00FE6E0D" w:rsidRDefault="00FE6E0D" w:rsidP="00FE6E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FE6E0D">
        <w:rPr>
          <w:rFonts w:ascii="Times New Roman" w:eastAsia="Times New Roman" w:hAnsi="Times New Roman" w:cs="Times New Roman"/>
          <w:b/>
          <w:bCs/>
          <w:sz w:val="40"/>
          <w:szCs w:val="40"/>
        </w:rPr>
        <w:t>Body &amp; Weight:</w:t>
      </w:r>
    </w:p>
    <w:p w:rsidR="00FE6E0D" w:rsidRPr="00FE6E0D" w:rsidRDefault="00FE6E0D" w:rsidP="00D92EC5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FE6E0D">
        <w:rPr>
          <w:rFonts w:ascii="Times New Roman" w:eastAsia="Times New Roman" w:hAnsi="Times New Roman" w:cs="Times New Roman"/>
          <w:b/>
          <w:bCs/>
          <w:sz w:val="40"/>
          <w:szCs w:val="40"/>
        </w:rPr>
        <w:lastRenderedPageBreak/>
        <w:t>4-door (Unlimited)</w:t>
      </w:r>
      <w:r w:rsidRPr="00FE6E0D">
        <w:rPr>
          <w:rFonts w:ascii="Times New Roman" w:eastAsia="Times New Roman" w:hAnsi="Times New Roman" w:cs="Times New Roman"/>
          <w:sz w:val="40"/>
          <w:szCs w:val="40"/>
        </w:rPr>
        <w:t xml:space="preserve"> length: 188.4″ (4,785 mm); width: ~74″; height: ~75″ </w:t>
      </w:r>
    </w:p>
    <w:p w:rsidR="00FE6E0D" w:rsidRPr="00FE6E0D" w:rsidRDefault="00FE6E0D" w:rsidP="00D92EC5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FE6E0D">
        <w:rPr>
          <w:rFonts w:ascii="Times New Roman" w:eastAsia="Times New Roman" w:hAnsi="Times New Roman" w:cs="Times New Roman"/>
          <w:b/>
          <w:bCs/>
          <w:sz w:val="40"/>
          <w:szCs w:val="40"/>
        </w:rPr>
        <w:t>Ground Clearance</w:t>
      </w:r>
      <w:r w:rsidRPr="00FE6E0D">
        <w:rPr>
          <w:rFonts w:ascii="Times New Roman" w:eastAsia="Times New Roman" w:hAnsi="Times New Roman" w:cs="Times New Roman"/>
          <w:sz w:val="40"/>
          <w:szCs w:val="40"/>
        </w:rPr>
        <w:t xml:space="preserve"> (Rubicon style): ~9.7–12.9″ (246–328 mm) </w:t>
      </w:r>
    </w:p>
    <w:p w:rsidR="00FE6E0D" w:rsidRPr="00FE6E0D" w:rsidRDefault="00FE6E0D" w:rsidP="002C65F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FE6E0D">
        <w:rPr>
          <w:rFonts w:ascii="Times New Roman" w:eastAsia="Times New Roman" w:hAnsi="Times New Roman" w:cs="Times New Roman"/>
          <w:b/>
          <w:bCs/>
          <w:sz w:val="40"/>
          <w:szCs w:val="40"/>
        </w:rPr>
        <w:t>Curb Weight</w:t>
      </w:r>
      <w:r w:rsidRPr="00FE6E0D">
        <w:rPr>
          <w:rFonts w:ascii="Times New Roman" w:eastAsia="Times New Roman" w:hAnsi="Times New Roman" w:cs="Times New Roman"/>
          <w:sz w:val="40"/>
          <w:szCs w:val="40"/>
        </w:rPr>
        <w:t>: ~4,010 </w:t>
      </w:r>
      <w:proofErr w:type="spellStart"/>
      <w:r w:rsidRPr="00FE6E0D">
        <w:rPr>
          <w:rFonts w:ascii="Times New Roman" w:eastAsia="Times New Roman" w:hAnsi="Times New Roman" w:cs="Times New Roman"/>
          <w:sz w:val="40"/>
          <w:szCs w:val="40"/>
        </w:rPr>
        <w:t>lb</w:t>
      </w:r>
      <w:proofErr w:type="spellEnd"/>
      <w:r w:rsidRPr="00FE6E0D">
        <w:rPr>
          <w:rFonts w:ascii="Times New Roman" w:eastAsia="Times New Roman" w:hAnsi="Times New Roman" w:cs="Times New Roman"/>
          <w:sz w:val="40"/>
          <w:szCs w:val="40"/>
        </w:rPr>
        <w:t xml:space="preserve"> (V6) to ~5,075 </w:t>
      </w:r>
      <w:proofErr w:type="spellStart"/>
      <w:r w:rsidRPr="00FE6E0D">
        <w:rPr>
          <w:rFonts w:ascii="Times New Roman" w:eastAsia="Times New Roman" w:hAnsi="Times New Roman" w:cs="Times New Roman"/>
          <w:sz w:val="40"/>
          <w:szCs w:val="40"/>
        </w:rPr>
        <w:t>lb</w:t>
      </w:r>
      <w:proofErr w:type="spellEnd"/>
      <w:r w:rsidRPr="00FE6E0D">
        <w:rPr>
          <w:rFonts w:ascii="Times New Roman" w:eastAsia="Times New Roman" w:hAnsi="Times New Roman" w:cs="Times New Roman"/>
          <w:sz w:val="40"/>
          <w:szCs w:val="40"/>
        </w:rPr>
        <w:t xml:space="preserve"> (4xe hybrid) </w:t>
      </w:r>
    </w:p>
    <w:p w:rsidR="00FE6E0D" w:rsidRPr="00FE6E0D" w:rsidRDefault="00FE6E0D" w:rsidP="002C65F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FE6E0D">
        <w:rPr>
          <w:rFonts w:ascii="Times New Roman" w:eastAsia="Times New Roman" w:hAnsi="Times New Roman" w:cs="Times New Roman"/>
          <w:b/>
          <w:bCs/>
          <w:sz w:val="40"/>
          <w:szCs w:val="40"/>
        </w:rPr>
        <w:t>Interior &amp; Cargo:</w:t>
      </w:r>
    </w:p>
    <w:p w:rsidR="00FE6E0D" w:rsidRPr="00FE6E0D" w:rsidRDefault="00FE6E0D" w:rsidP="00FE6E0D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FE6E0D">
        <w:rPr>
          <w:rFonts w:ascii="Times New Roman" w:eastAsia="Times New Roman" w:hAnsi="Times New Roman" w:cs="Times New Roman"/>
          <w:sz w:val="40"/>
          <w:szCs w:val="40"/>
        </w:rPr>
        <w:t xml:space="preserve">Seating: 4 or 5 (two front, bench rear) </w:t>
      </w:r>
    </w:p>
    <w:p w:rsidR="00FE6E0D" w:rsidRPr="00FE6E0D" w:rsidRDefault="00FE6E0D" w:rsidP="00DB6FDD">
      <w:pPr>
        <w:numPr>
          <w:ilvl w:val="0"/>
          <w:numId w:val="4"/>
        </w:numPr>
        <w:spacing w:before="100" w:beforeAutospacing="1" w:after="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FE6E0D">
        <w:rPr>
          <w:rFonts w:ascii="Times New Roman" w:eastAsia="Times New Roman" w:hAnsi="Times New Roman" w:cs="Times New Roman"/>
          <w:sz w:val="40"/>
          <w:szCs w:val="40"/>
        </w:rPr>
        <w:t>Cargo behind rear: 365 L (13 cu </w:t>
      </w:r>
      <w:proofErr w:type="spellStart"/>
      <w:r w:rsidRPr="00FE6E0D">
        <w:rPr>
          <w:rFonts w:ascii="Times New Roman" w:eastAsia="Times New Roman" w:hAnsi="Times New Roman" w:cs="Times New Roman"/>
          <w:sz w:val="40"/>
          <w:szCs w:val="40"/>
        </w:rPr>
        <w:t>ft</w:t>
      </w:r>
      <w:proofErr w:type="spellEnd"/>
      <w:r w:rsidRPr="00FE6E0D">
        <w:rPr>
          <w:rFonts w:ascii="Times New Roman" w:eastAsia="Times New Roman" w:hAnsi="Times New Roman" w:cs="Times New Roman"/>
          <w:sz w:val="40"/>
          <w:szCs w:val="40"/>
        </w:rPr>
        <w:t>); up to 898 L for 2</w:t>
      </w:r>
      <w:r w:rsidRPr="00FE6E0D">
        <w:rPr>
          <w:rFonts w:ascii="Times New Roman" w:eastAsia="Times New Roman" w:hAnsi="Times New Roman" w:cs="Times New Roman"/>
          <w:sz w:val="40"/>
          <w:szCs w:val="40"/>
        </w:rPr>
        <w:noBreakHyphen/>
        <w:t>door, 1,909–2,050 L for 4</w:t>
      </w:r>
      <w:r w:rsidRPr="00FE6E0D">
        <w:rPr>
          <w:rFonts w:ascii="Times New Roman" w:eastAsia="Times New Roman" w:hAnsi="Times New Roman" w:cs="Times New Roman"/>
          <w:sz w:val="40"/>
          <w:szCs w:val="40"/>
        </w:rPr>
        <w:noBreakHyphen/>
        <w:t xml:space="preserve">door when seats down </w:t>
      </w:r>
      <w:r w:rsidRPr="00FE6E0D">
        <w:rPr>
          <w:rFonts w:ascii="Times New Roman" w:eastAsia="Times New Roman" w:hAnsi="Times New Roman" w:cs="Times New Roman"/>
          <w:sz w:val="40"/>
          <w:szCs w:val="40"/>
        </w:rPr>
        <w:pict>
          <v:rect id="_x0000_i1026" style="width:0;height:1.5pt" o:hralign="center" o:hrstd="t" o:hr="t" fillcolor="#a0a0a0" stroked="f"/>
        </w:pict>
      </w:r>
    </w:p>
    <w:p w:rsidR="00FE6E0D" w:rsidRPr="00FE6E0D" w:rsidRDefault="00FE6E0D" w:rsidP="00FE6E0D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40"/>
          <w:szCs w:val="40"/>
        </w:rPr>
      </w:pPr>
      <w:r w:rsidRPr="00FE6E0D">
        <w:rPr>
          <w:rFonts w:ascii="Segoe UI Symbol" w:eastAsia="Times New Roman" w:hAnsi="Segoe UI Symbol" w:cs="Segoe UI Symbol"/>
          <w:b/>
          <w:bCs/>
          <w:sz w:val="40"/>
          <w:szCs w:val="40"/>
        </w:rPr>
        <w:t>🛠</w:t>
      </w:r>
      <w:r w:rsidRPr="00FE6E0D">
        <w:rPr>
          <w:rFonts w:ascii="Times New Roman" w:eastAsia="Times New Roman" w:hAnsi="Times New Roman" w:cs="Times New Roman"/>
          <w:b/>
          <w:bCs/>
          <w:sz w:val="40"/>
          <w:szCs w:val="40"/>
        </w:rPr>
        <w:t>️ Off</w:t>
      </w:r>
      <w:r w:rsidRPr="00FE6E0D">
        <w:rPr>
          <w:rFonts w:ascii="Times New Roman" w:eastAsia="Times New Roman" w:hAnsi="Times New Roman" w:cs="Times New Roman"/>
          <w:b/>
          <w:bCs/>
          <w:sz w:val="40"/>
          <w:szCs w:val="40"/>
        </w:rPr>
        <w:noBreakHyphen/>
        <w:t>Road &amp; Chassis</w:t>
      </w:r>
    </w:p>
    <w:p w:rsidR="00FE6E0D" w:rsidRPr="00FE6E0D" w:rsidRDefault="00FE6E0D" w:rsidP="00DF4350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FE6E0D">
        <w:rPr>
          <w:rFonts w:ascii="Times New Roman" w:eastAsia="Times New Roman" w:hAnsi="Times New Roman" w:cs="Times New Roman"/>
          <w:sz w:val="40"/>
          <w:szCs w:val="40"/>
        </w:rPr>
        <w:t>Body-on-frame, solid front/rear axles, 5</w:t>
      </w:r>
      <w:r w:rsidRPr="00FE6E0D">
        <w:rPr>
          <w:rFonts w:ascii="Times New Roman" w:eastAsia="Times New Roman" w:hAnsi="Times New Roman" w:cs="Times New Roman"/>
          <w:sz w:val="40"/>
          <w:szCs w:val="40"/>
        </w:rPr>
        <w:noBreakHyphen/>
        <w:t xml:space="preserve">link suspension </w:t>
      </w:r>
    </w:p>
    <w:p w:rsidR="00FE6E0D" w:rsidRPr="00FE6E0D" w:rsidRDefault="00FE6E0D" w:rsidP="00DF4350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FE6E0D">
        <w:rPr>
          <w:rFonts w:ascii="Times New Roman" w:eastAsia="Times New Roman" w:hAnsi="Times New Roman" w:cs="Times New Roman"/>
          <w:b/>
          <w:bCs/>
          <w:sz w:val="40"/>
          <w:szCs w:val="40"/>
        </w:rPr>
        <w:t>Trail-rated features</w:t>
      </w:r>
      <w:r w:rsidRPr="00FE6E0D">
        <w:rPr>
          <w:rFonts w:ascii="Times New Roman" w:eastAsia="Times New Roman" w:hAnsi="Times New Roman" w:cs="Times New Roman"/>
          <w:sz w:val="40"/>
          <w:szCs w:val="40"/>
        </w:rPr>
        <w:t xml:space="preserve"> (Rubicon/4xe/</w:t>
      </w:r>
      <w:proofErr w:type="spellStart"/>
      <w:r w:rsidRPr="00FE6E0D">
        <w:rPr>
          <w:rFonts w:ascii="Times New Roman" w:eastAsia="Times New Roman" w:hAnsi="Times New Roman" w:cs="Times New Roman"/>
          <w:sz w:val="40"/>
          <w:szCs w:val="40"/>
        </w:rPr>
        <w:t>Willys</w:t>
      </w:r>
      <w:proofErr w:type="spellEnd"/>
      <w:r w:rsidRPr="00FE6E0D">
        <w:rPr>
          <w:rFonts w:ascii="Times New Roman" w:eastAsia="Times New Roman" w:hAnsi="Times New Roman" w:cs="Times New Roman"/>
          <w:sz w:val="40"/>
          <w:szCs w:val="40"/>
        </w:rPr>
        <w:t xml:space="preserve">): Dana 44 axles, 33″ tires, sway-bar disconnect, </w:t>
      </w:r>
      <w:proofErr w:type="spellStart"/>
      <w:r w:rsidRPr="00FE6E0D">
        <w:rPr>
          <w:rFonts w:ascii="Times New Roman" w:eastAsia="Times New Roman" w:hAnsi="Times New Roman" w:cs="Times New Roman"/>
          <w:sz w:val="40"/>
          <w:szCs w:val="40"/>
        </w:rPr>
        <w:t>Tru</w:t>
      </w:r>
      <w:r w:rsidRPr="00FE6E0D">
        <w:rPr>
          <w:rFonts w:ascii="Times New Roman" w:eastAsia="Times New Roman" w:hAnsi="Times New Roman" w:cs="Times New Roman"/>
          <w:sz w:val="40"/>
          <w:szCs w:val="40"/>
        </w:rPr>
        <w:noBreakHyphen/>
        <w:t>Lok</w:t>
      </w:r>
      <w:proofErr w:type="spellEnd"/>
      <w:r w:rsidRPr="00FE6E0D">
        <w:rPr>
          <w:rFonts w:ascii="Times New Roman" w:eastAsia="Times New Roman" w:hAnsi="Times New Roman" w:cs="Times New Roman"/>
          <w:sz w:val="40"/>
          <w:szCs w:val="40"/>
        </w:rPr>
        <w:t xml:space="preserve"> electronic lockers, rock rails, skid plates </w:t>
      </w:r>
    </w:p>
    <w:p w:rsidR="00FE6E0D" w:rsidRPr="00FE6E0D" w:rsidRDefault="00FE6E0D" w:rsidP="003F71BE">
      <w:pPr>
        <w:numPr>
          <w:ilvl w:val="0"/>
          <w:numId w:val="5"/>
        </w:numPr>
        <w:spacing w:before="100" w:beforeAutospacing="1" w:after="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FE6E0D">
        <w:rPr>
          <w:rFonts w:ascii="Times New Roman" w:eastAsia="Times New Roman" w:hAnsi="Times New Roman" w:cs="Times New Roman"/>
          <w:b/>
          <w:bCs/>
          <w:sz w:val="40"/>
          <w:szCs w:val="40"/>
        </w:rPr>
        <w:t>Approach/Departure angles</w:t>
      </w:r>
      <w:r w:rsidRPr="00FE6E0D">
        <w:rPr>
          <w:rFonts w:ascii="Times New Roman" w:eastAsia="Times New Roman" w:hAnsi="Times New Roman" w:cs="Times New Roman"/>
          <w:sz w:val="40"/>
          <w:szCs w:val="40"/>
        </w:rPr>
        <w:t xml:space="preserve">: ~41°/36°; </w:t>
      </w:r>
      <w:proofErr w:type="spellStart"/>
      <w:r w:rsidRPr="00FE6E0D">
        <w:rPr>
          <w:rFonts w:ascii="Times New Roman" w:eastAsia="Times New Roman" w:hAnsi="Times New Roman" w:cs="Times New Roman"/>
          <w:b/>
          <w:bCs/>
          <w:sz w:val="40"/>
          <w:szCs w:val="40"/>
        </w:rPr>
        <w:t>Breakover</w:t>
      </w:r>
      <w:proofErr w:type="spellEnd"/>
      <w:r w:rsidRPr="00FE6E0D">
        <w:rPr>
          <w:rFonts w:ascii="Times New Roman" w:eastAsia="Times New Roman" w:hAnsi="Times New Roman" w:cs="Times New Roman"/>
          <w:sz w:val="40"/>
          <w:szCs w:val="40"/>
        </w:rPr>
        <w:t xml:space="preserve">: ~25–27° </w:t>
      </w:r>
      <w:r w:rsidRPr="00FE6E0D">
        <w:rPr>
          <w:rFonts w:ascii="Times New Roman" w:eastAsia="Times New Roman" w:hAnsi="Times New Roman" w:cs="Times New Roman"/>
          <w:sz w:val="40"/>
          <w:szCs w:val="40"/>
        </w:rPr>
        <w:pict>
          <v:rect id="_x0000_i1027" style="width:0;height:1.5pt" o:hralign="center" o:hrstd="t" o:hr="t" fillcolor="#a0a0a0" stroked="f"/>
        </w:pict>
      </w:r>
    </w:p>
    <w:p w:rsidR="00FE6E0D" w:rsidRPr="00FE6E0D" w:rsidRDefault="00FE6E0D" w:rsidP="00FE6E0D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40"/>
          <w:szCs w:val="40"/>
        </w:rPr>
      </w:pPr>
      <w:r w:rsidRPr="00FE6E0D">
        <w:rPr>
          <w:rFonts w:ascii="Segoe UI Symbol" w:eastAsia="Times New Roman" w:hAnsi="Segoe UI Symbol" w:cs="Segoe UI Symbol"/>
          <w:b/>
          <w:bCs/>
          <w:sz w:val="40"/>
          <w:szCs w:val="40"/>
        </w:rPr>
        <w:t>🛡</w:t>
      </w:r>
      <w:r w:rsidRPr="00FE6E0D">
        <w:rPr>
          <w:rFonts w:ascii="Times New Roman" w:eastAsia="Times New Roman" w:hAnsi="Times New Roman" w:cs="Times New Roman"/>
          <w:b/>
          <w:bCs/>
          <w:sz w:val="40"/>
          <w:szCs w:val="40"/>
        </w:rPr>
        <w:t>️ Safety &amp; Technology</w:t>
      </w:r>
    </w:p>
    <w:p w:rsidR="00FE6E0D" w:rsidRPr="00FE6E0D" w:rsidRDefault="00FE6E0D" w:rsidP="00FE6E0D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proofErr w:type="spellStart"/>
      <w:r w:rsidRPr="00FE6E0D">
        <w:rPr>
          <w:rFonts w:ascii="Times New Roman" w:eastAsia="Times New Roman" w:hAnsi="Times New Roman" w:cs="Times New Roman"/>
          <w:b/>
          <w:bCs/>
          <w:sz w:val="40"/>
          <w:szCs w:val="40"/>
        </w:rPr>
        <w:t>Uconnect</w:t>
      </w:r>
      <w:proofErr w:type="spellEnd"/>
      <w:r w:rsidRPr="00FE6E0D">
        <w:rPr>
          <w:rFonts w:ascii="Times New Roman" w:eastAsia="Times New Roman" w:hAnsi="Times New Roman" w:cs="Times New Roman"/>
          <w:b/>
          <w:bCs/>
          <w:sz w:val="40"/>
          <w:szCs w:val="40"/>
        </w:rPr>
        <w:t xml:space="preserve"> 5</w:t>
      </w:r>
      <w:r w:rsidRPr="00FE6E0D">
        <w:rPr>
          <w:rFonts w:ascii="Times New Roman" w:eastAsia="Times New Roman" w:hAnsi="Times New Roman" w:cs="Times New Roman"/>
          <w:sz w:val="40"/>
          <w:szCs w:val="40"/>
        </w:rPr>
        <w:t xml:space="preserve"> with 12.3″ touchscreen, wireless </w:t>
      </w:r>
      <w:proofErr w:type="spellStart"/>
      <w:r w:rsidRPr="00FE6E0D">
        <w:rPr>
          <w:rFonts w:ascii="Times New Roman" w:eastAsia="Times New Roman" w:hAnsi="Times New Roman" w:cs="Times New Roman"/>
          <w:sz w:val="40"/>
          <w:szCs w:val="40"/>
        </w:rPr>
        <w:t>CarPlay</w:t>
      </w:r>
      <w:proofErr w:type="spellEnd"/>
      <w:r w:rsidRPr="00FE6E0D">
        <w:rPr>
          <w:rFonts w:ascii="Times New Roman" w:eastAsia="Times New Roman" w:hAnsi="Times New Roman" w:cs="Times New Roman"/>
          <w:sz w:val="40"/>
          <w:szCs w:val="40"/>
        </w:rPr>
        <w:t>/Android Auto, 8</w:t>
      </w:r>
      <w:r w:rsidRPr="00FE6E0D">
        <w:rPr>
          <w:rFonts w:ascii="Times New Roman" w:eastAsia="Times New Roman" w:hAnsi="Times New Roman" w:cs="Times New Roman"/>
          <w:sz w:val="40"/>
          <w:szCs w:val="40"/>
        </w:rPr>
        <w:noBreakHyphen/>
        <w:t xml:space="preserve">speaker Alpine system </w:t>
      </w:r>
    </w:p>
    <w:p w:rsidR="00FE6E0D" w:rsidRPr="00FE6E0D" w:rsidRDefault="00FE6E0D" w:rsidP="00FE6E0D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FE6E0D">
        <w:rPr>
          <w:rFonts w:ascii="Times New Roman" w:eastAsia="Times New Roman" w:hAnsi="Times New Roman" w:cs="Times New Roman"/>
          <w:b/>
          <w:bCs/>
          <w:sz w:val="40"/>
          <w:szCs w:val="40"/>
        </w:rPr>
        <w:lastRenderedPageBreak/>
        <w:t>Driver aids</w:t>
      </w:r>
      <w:r w:rsidRPr="00FE6E0D">
        <w:rPr>
          <w:rFonts w:ascii="Times New Roman" w:eastAsia="Times New Roman" w:hAnsi="Times New Roman" w:cs="Times New Roman"/>
          <w:sz w:val="40"/>
          <w:szCs w:val="40"/>
        </w:rPr>
        <w:t>: Blind</w:t>
      </w:r>
      <w:r w:rsidRPr="00FE6E0D">
        <w:rPr>
          <w:rFonts w:ascii="Times New Roman" w:eastAsia="Times New Roman" w:hAnsi="Times New Roman" w:cs="Times New Roman"/>
          <w:sz w:val="40"/>
          <w:szCs w:val="40"/>
        </w:rPr>
        <w:noBreakHyphen/>
        <w:t>spot, rear</w:t>
      </w:r>
      <w:r w:rsidRPr="00FE6E0D">
        <w:rPr>
          <w:rFonts w:ascii="Times New Roman" w:eastAsia="Times New Roman" w:hAnsi="Times New Roman" w:cs="Times New Roman"/>
          <w:sz w:val="40"/>
          <w:szCs w:val="40"/>
        </w:rPr>
        <w:noBreakHyphen/>
        <w:t>cross traffic, forward</w:t>
      </w:r>
      <w:r w:rsidRPr="00FE6E0D">
        <w:rPr>
          <w:rFonts w:ascii="Times New Roman" w:eastAsia="Times New Roman" w:hAnsi="Times New Roman" w:cs="Times New Roman"/>
          <w:sz w:val="40"/>
          <w:szCs w:val="40"/>
        </w:rPr>
        <w:noBreakHyphen/>
        <w:t>collision warning, adaptive cruise, lane</w:t>
      </w:r>
      <w:r w:rsidRPr="00FE6E0D">
        <w:rPr>
          <w:rFonts w:ascii="Times New Roman" w:eastAsia="Times New Roman" w:hAnsi="Times New Roman" w:cs="Times New Roman"/>
          <w:sz w:val="40"/>
          <w:szCs w:val="40"/>
        </w:rPr>
        <w:noBreakHyphen/>
        <w:t>departure, trailer sway control, hill</w:t>
      </w:r>
      <w:r w:rsidRPr="00FE6E0D">
        <w:rPr>
          <w:rFonts w:ascii="Times New Roman" w:eastAsia="Times New Roman" w:hAnsi="Times New Roman" w:cs="Times New Roman"/>
          <w:sz w:val="40"/>
          <w:szCs w:val="40"/>
        </w:rPr>
        <w:noBreakHyphen/>
        <w:t xml:space="preserve">descent, </w:t>
      </w:r>
      <w:proofErr w:type="spellStart"/>
      <w:r w:rsidRPr="00FE6E0D">
        <w:rPr>
          <w:rFonts w:ascii="Times New Roman" w:eastAsia="Times New Roman" w:hAnsi="Times New Roman" w:cs="Times New Roman"/>
          <w:sz w:val="40"/>
          <w:szCs w:val="40"/>
        </w:rPr>
        <w:t>ParkView</w:t>
      </w:r>
      <w:proofErr w:type="spellEnd"/>
      <w:r w:rsidRPr="00FE6E0D">
        <w:rPr>
          <w:rFonts w:ascii="Times New Roman" w:eastAsia="Times New Roman" w:hAnsi="Times New Roman" w:cs="Times New Roman"/>
          <w:sz w:val="40"/>
          <w:szCs w:val="40"/>
        </w:rPr>
        <w:t xml:space="preserve">/ </w:t>
      </w:r>
      <w:proofErr w:type="spellStart"/>
      <w:r w:rsidRPr="00FE6E0D">
        <w:rPr>
          <w:rFonts w:ascii="Times New Roman" w:eastAsia="Times New Roman" w:hAnsi="Times New Roman" w:cs="Times New Roman"/>
          <w:sz w:val="40"/>
          <w:szCs w:val="40"/>
        </w:rPr>
        <w:t>ParkSense</w:t>
      </w:r>
      <w:proofErr w:type="spellEnd"/>
      <w:r w:rsidRPr="00FE6E0D">
        <w:rPr>
          <w:rFonts w:ascii="Times New Roman" w:eastAsia="Times New Roman" w:hAnsi="Times New Roman" w:cs="Times New Roman"/>
          <w:sz w:val="40"/>
          <w:szCs w:val="40"/>
        </w:rPr>
        <w:t xml:space="preserve"> camera/sensors </w:t>
      </w:r>
    </w:p>
    <w:p w:rsidR="00FE6E0D" w:rsidRPr="00FE6E0D" w:rsidRDefault="00FE6E0D" w:rsidP="00662D21">
      <w:pPr>
        <w:numPr>
          <w:ilvl w:val="0"/>
          <w:numId w:val="6"/>
        </w:numPr>
        <w:spacing w:before="100" w:beforeAutospacing="1" w:after="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FE6E0D">
        <w:rPr>
          <w:rFonts w:ascii="Times New Roman" w:eastAsia="Times New Roman" w:hAnsi="Times New Roman" w:cs="Times New Roman"/>
          <w:b/>
          <w:bCs/>
          <w:sz w:val="40"/>
          <w:szCs w:val="40"/>
        </w:rPr>
        <w:t>Structural safety</w:t>
      </w:r>
      <w:r w:rsidRPr="00FE6E0D">
        <w:rPr>
          <w:rFonts w:ascii="Times New Roman" w:eastAsia="Times New Roman" w:hAnsi="Times New Roman" w:cs="Times New Roman"/>
          <w:sz w:val="40"/>
          <w:szCs w:val="40"/>
        </w:rPr>
        <w:t>: Roll-over protection, multistage front/side airbags, anti</w:t>
      </w:r>
      <w:r w:rsidRPr="00FE6E0D">
        <w:rPr>
          <w:rFonts w:ascii="Times New Roman" w:eastAsia="Times New Roman" w:hAnsi="Times New Roman" w:cs="Times New Roman"/>
          <w:sz w:val="40"/>
          <w:szCs w:val="40"/>
        </w:rPr>
        <w:noBreakHyphen/>
        <w:t>roll</w:t>
      </w:r>
      <w:r w:rsidRPr="00FE6E0D">
        <w:rPr>
          <w:rFonts w:ascii="Times New Roman" w:eastAsia="Times New Roman" w:hAnsi="Times New Roman" w:cs="Times New Roman"/>
          <w:sz w:val="40"/>
          <w:szCs w:val="40"/>
        </w:rPr>
        <w:noBreakHyphen/>
        <w:t xml:space="preserve">bar, ESC, traction control </w:t>
      </w:r>
      <w:r w:rsidRPr="00FE6E0D">
        <w:rPr>
          <w:rFonts w:ascii="Times New Roman" w:eastAsia="Times New Roman" w:hAnsi="Times New Roman" w:cs="Times New Roman"/>
          <w:sz w:val="40"/>
          <w:szCs w:val="40"/>
        </w:rPr>
        <w:pict>
          <v:rect id="_x0000_i1028" style="width:0;height:1.5pt" o:hralign="center" o:hrstd="t" o:hr="t" fillcolor="#a0a0a0" stroked="f"/>
        </w:pict>
      </w:r>
    </w:p>
    <w:p w:rsidR="00FE6E0D" w:rsidRPr="00FE6E0D" w:rsidRDefault="00FE6E0D" w:rsidP="00FE6E0D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40"/>
          <w:szCs w:val="40"/>
        </w:rPr>
      </w:pPr>
      <w:r w:rsidRPr="00FE6E0D">
        <w:rPr>
          <w:rFonts w:ascii="Segoe UI Symbol" w:eastAsia="Times New Roman" w:hAnsi="Segoe UI Symbol" w:cs="Segoe UI Symbol"/>
          <w:b/>
          <w:bCs/>
          <w:sz w:val="40"/>
          <w:szCs w:val="40"/>
        </w:rPr>
        <w:t>⛽</w:t>
      </w:r>
      <w:r w:rsidRPr="00FE6E0D">
        <w:rPr>
          <w:rFonts w:ascii="Times New Roman" w:eastAsia="Times New Roman" w:hAnsi="Times New Roman" w:cs="Times New Roman"/>
          <w:b/>
          <w:bCs/>
          <w:sz w:val="40"/>
          <w:szCs w:val="40"/>
        </w:rPr>
        <w:t xml:space="preserve"> Fuel &amp; Efficiency Overview</w:t>
      </w:r>
    </w:p>
    <w:p w:rsidR="00FE6E0D" w:rsidRPr="00FE6E0D" w:rsidRDefault="00FE6E0D" w:rsidP="00F63A25">
      <w:pPr>
        <w:numPr>
          <w:ilvl w:val="0"/>
          <w:numId w:val="7"/>
        </w:numPr>
        <w:spacing w:before="100" w:beforeAutospacing="1" w:after="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FE6E0D">
        <w:rPr>
          <w:rFonts w:ascii="Times New Roman" w:eastAsia="Times New Roman" w:hAnsi="Times New Roman" w:cs="Times New Roman"/>
          <w:b/>
          <w:bCs/>
          <w:sz w:val="40"/>
          <w:szCs w:val="40"/>
        </w:rPr>
        <w:t>3.6 L V6</w:t>
      </w:r>
      <w:r w:rsidRPr="00FE6E0D">
        <w:rPr>
          <w:rFonts w:ascii="Times New Roman" w:eastAsia="Times New Roman" w:hAnsi="Times New Roman" w:cs="Times New Roman"/>
          <w:sz w:val="40"/>
          <w:szCs w:val="40"/>
        </w:rPr>
        <w:t xml:space="preserve">: ~19 mpg combined; </w:t>
      </w:r>
      <w:r w:rsidRPr="00FE6E0D">
        <w:rPr>
          <w:rFonts w:ascii="Times New Roman" w:eastAsia="Times New Roman" w:hAnsi="Times New Roman" w:cs="Times New Roman"/>
          <w:b/>
          <w:bCs/>
          <w:sz w:val="40"/>
          <w:szCs w:val="40"/>
        </w:rPr>
        <w:t>2.0 L Turbo</w:t>
      </w:r>
      <w:r w:rsidRPr="00FE6E0D">
        <w:rPr>
          <w:rFonts w:ascii="Times New Roman" w:eastAsia="Times New Roman" w:hAnsi="Times New Roman" w:cs="Times New Roman"/>
          <w:sz w:val="40"/>
          <w:szCs w:val="40"/>
        </w:rPr>
        <w:t>: ~23</w:t>
      </w:r>
      <w:r w:rsidRPr="00FE6E0D">
        <w:rPr>
          <w:rFonts w:ascii="Times New Roman" w:eastAsia="Times New Roman" w:hAnsi="Times New Roman" w:cs="Times New Roman"/>
          <w:sz w:val="40"/>
          <w:szCs w:val="40"/>
        </w:rPr>
        <w:noBreakHyphen/>
        <w:t xml:space="preserve">26 mpg highway; </w:t>
      </w:r>
      <w:r w:rsidRPr="00FE6E0D">
        <w:rPr>
          <w:rFonts w:ascii="Times New Roman" w:eastAsia="Times New Roman" w:hAnsi="Times New Roman" w:cs="Times New Roman"/>
          <w:b/>
          <w:bCs/>
          <w:sz w:val="40"/>
          <w:szCs w:val="40"/>
        </w:rPr>
        <w:t>4xe hybrid</w:t>
      </w:r>
      <w:r w:rsidRPr="00FE6E0D">
        <w:rPr>
          <w:rFonts w:ascii="Times New Roman" w:eastAsia="Times New Roman" w:hAnsi="Times New Roman" w:cs="Times New Roman"/>
          <w:sz w:val="40"/>
          <w:szCs w:val="40"/>
        </w:rPr>
        <w:t>: ~49 </w:t>
      </w:r>
      <w:proofErr w:type="spellStart"/>
      <w:r w:rsidRPr="00FE6E0D">
        <w:rPr>
          <w:rFonts w:ascii="Times New Roman" w:eastAsia="Times New Roman" w:hAnsi="Times New Roman" w:cs="Times New Roman"/>
          <w:sz w:val="40"/>
          <w:szCs w:val="40"/>
        </w:rPr>
        <w:t>MPGe</w:t>
      </w:r>
      <w:proofErr w:type="spellEnd"/>
      <w:r w:rsidRPr="00FE6E0D">
        <w:rPr>
          <w:rFonts w:ascii="Times New Roman" w:eastAsia="Times New Roman" w:hAnsi="Times New Roman" w:cs="Times New Roman"/>
          <w:sz w:val="40"/>
          <w:szCs w:val="40"/>
        </w:rPr>
        <w:t xml:space="preserve"> combined (~21 mi electric); </w:t>
      </w:r>
      <w:r w:rsidRPr="00FE6E0D">
        <w:rPr>
          <w:rFonts w:ascii="Times New Roman" w:eastAsia="Times New Roman" w:hAnsi="Times New Roman" w:cs="Times New Roman"/>
          <w:b/>
          <w:bCs/>
          <w:sz w:val="40"/>
          <w:szCs w:val="40"/>
        </w:rPr>
        <w:t>V8</w:t>
      </w:r>
      <w:r w:rsidRPr="00FE6E0D">
        <w:rPr>
          <w:rFonts w:ascii="Times New Roman" w:eastAsia="Times New Roman" w:hAnsi="Times New Roman" w:cs="Times New Roman"/>
          <w:sz w:val="40"/>
          <w:szCs w:val="40"/>
        </w:rPr>
        <w:t xml:space="preserve">: ~12 mpg combined </w:t>
      </w:r>
      <w:r w:rsidRPr="00FE6E0D">
        <w:rPr>
          <w:rFonts w:ascii="Times New Roman" w:eastAsia="Times New Roman" w:hAnsi="Times New Roman" w:cs="Times New Roman"/>
          <w:sz w:val="40"/>
          <w:szCs w:val="40"/>
        </w:rPr>
        <w:pict>
          <v:rect id="_x0000_i1029" style="width:0;height:1.5pt" o:hralign="center" o:hrstd="t" o:hr="t" fillcolor="#a0a0a0" stroked="f"/>
        </w:pict>
      </w:r>
    </w:p>
    <w:p w:rsidR="00FE6E0D" w:rsidRPr="00FE6E0D" w:rsidRDefault="00FE6E0D" w:rsidP="00FE6E0D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40"/>
          <w:szCs w:val="40"/>
        </w:rPr>
      </w:pPr>
      <w:r w:rsidRPr="00FE6E0D">
        <w:rPr>
          <w:rFonts w:ascii="Segoe UI Symbol" w:eastAsia="Times New Roman" w:hAnsi="Segoe UI Symbol" w:cs="Segoe UI Symbol"/>
          <w:b/>
          <w:bCs/>
          <w:sz w:val="40"/>
          <w:szCs w:val="40"/>
        </w:rPr>
        <w:t>✅</w:t>
      </w:r>
      <w:r w:rsidRPr="00FE6E0D">
        <w:rPr>
          <w:rFonts w:ascii="Times New Roman" w:eastAsia="Times New Roman" w:hAnsi="Times New Roman" w:cs="Times New Roman"/>
          <w:b/>
          <w:bCs/>
          <w:sz w:val="40"/>
          <w:szCs w:val="40"/>
        </w:rPr>
        <w:t xml:space="preserve"> Summary</w:t>
      </w:r>
    </w:p>
    <w:p w:rsidR="00FE6E0D" w:rsidRPr="00FE6E0D" w:rsidRDefault="00FE6E0D" w:rsidP="00FE6E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FE6E0D">
        <w:rPr>
          <w:rFonts w:ascii="Times New Roman" w:eastAsia="Times New Roman" w:hAnsi="Times New Roman" w:cs="Times New Roman"/>
          <w:sz w:val="40"/>
          <w:szCs w:val="40"/>
        </w:rPr>
        <w:t xml:space="preserve">The </w:t>
      </w:r>
      <w:r w:rsidRPr="00FE6E0D">
        <w:rPr>
          <w:rFonts w:ascii="Times New Roman" w:eastAsia="Times New Roman" w:hAnsi="Times New Roman" w:cs="Times New Roman"/>
          <w:b/>
          <w:bCs/>
          <w:sz w:val="40"/>
          <w:szCs w:val="40"/>
        </w:rPr>
        <w:t>2025 Jeep Wrangler</w:t>
      </w:r>
      <w:r w:rsidRPr="00FE6E0D">
        <w:rPr>
          <w:rFonts w:ascii="Times New Roman" w:eastAsia="Times New Roman" w:hAnsi="Times New Roman" w:cs="Times New Roman"/>
          <w:sz w:val="40"/>
          <w:szCs w:val="40"/>
        </w:rPr>
        <w:t xml:space="preserve"> offers unmatched versatility:</w:t>
      </w:r>
    </w:p>
    <w:p w:rsidR="00FE6E0D" w:rsidRPr="00FE6E0D" w:rsidRDefault="00FE6E0D" w:rsidP="00FE6E0D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FE6E0D">
        <w:rPr>
          <w:rFonts w:ascii="Times New Roman" w:eastAsia="Times New Roman" w:hAnsi="Times New Roman" w:cs="Times New Roman"/>
          <w:sz w:val="40"/>
          <w:szCs w:val="40"/>
        </w:rPr>
        <w:t>Choose from a fuel-saving V6 manual, efficient turbo four, plug-in hybrid 4xe, or high-performance V8</w:t>
      </w:r>
    </w:p>
    <w:p w:rsidR="00FE6E0D" w:rsidRPr="00FE6E0D" w:rsidRDefault="00FE6E0D" w:rsidP="00FE6E0D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FE6E0D">
        <w:rPr>
          <w:rFonts w:ascii="Times New Roman" w:eastAsia="Times New Roman" w:hAnsi="Times New Roman" w:cs="Times New Roman"/>
          <w:sz w:val="40"/>
          <w:szCs w:val="40"/>
        </w:rPr>
        <w:t xml:space="preserve">Class-leading </w:t>
      </w:r>
      <w:r w:rsidRPr="00FE6E0D">
        <w:rPr>
          <w:rFonts w:ascii="Times New Roman" w:eastAsia="Times New Roman" w:hAnsi="Times New Roman" w:cs="Times New Roman"/>
          <w:b/>
          <w:bCs/>
          <w:sz w:val="40"/>
          <w:szCs w:val="40"/>
        </w:rPr>
        <w:t>4WD and off-road features</w:t>
      </w:r>
      <w:r w:rsidRPr="00FE6E0D">
        <w:rPr>
          <w:rFonts w:ascii="Times New Roman" w:eastAsia="Times New Roman" w:hAnsi="Times New Roman" w:cs="Times New Roman"/>
          <w:sz w:val="40"/>
          <w:szCs w:val="40"/>
        </w:rPr>
        <w:t>, especially in Rubicon/</w:t>
      </w:r>
      <w:proofErr w:type="spellStart"/>
      <w:r w:rsidRPr="00FE6E0D">
        <w:rPr>
          <w:rFonts w:ascii="Times New Roman" w:eastAsia="Times New Roman" w:hAnsi="Times New Roman" w:cs="Times New Roman"/>
          <w:sz w:val="40"/>
          <w:szCs w:val="40"/>
        </w:rPr>
        <w:t>Willys</w:t>
      </w:r>
      <w:proofErr w:type="spellEnd"/>
      <w:r w:rsidRPr="00FE6E0D">
        <w:rPr>
          <w:rFonts w:ascii="Times New Roman" w:eastAsia="Times New Roman" w:hAnsi="Times New Roman" w:cs="Times New Roman"/>
          <w:sz w:val="40"/>
          <w:szCs w:val="40"/>
        </w:rPr>
        <w:t>/4xe trims</w:t>
      </w:r>
    </w:p>
    <w:p w:rsidR="00FE6E0D" w:rsidRPr="00FE6E0D" w:rsidRDefault="00FE6E0D" w:rsidP="00FE6E0D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FE6E0D">
        <w:rPr>
          <w:rFonts w:ascii="Times New Roman" w:eastAsia="Times New Roman" w:hAnsi="Times New Roman" w:cs="Times New Roman"/>
          <w:sz w:val="40"/>
          <w:szCs w:val="40"/>
        </w:rPr>
        <w:t>Strong capability: up to 5,000 </w:t>
      </w:r>
      <w:proofErr w:type="spellStart"/>
      <w:r w:rsidRPr="00FE6E0D">
        <w:rPr>
          <w:rFonts w:ascii="Times New Roman" w:eastAsia="Times New Roman" w:hAnsi="Times New Roman" w:cs="Times New Roman"/>
          <w:sz w:val="40"/>
          <w:szCs w:val="40"/>
        </w:rPr>
        <w:t>lb</w:t>
      </w:r>
      <w:proofErr w:type="spellEnd"/>
      <w:r w:rsidRPr="00FE6E0D">
        <w:rPr>
          <w:rFonts w:ascii="Times New Roman" w:eastAsia="Times New Roman" w:hAnsi="Times New Roman" w:cs="Times New Roman"/>
          <w:sz w:val="40"/>
          <w:szCs w:val="40"/>
        </w:rPr>
        <w:t xml:space="preserve"> towing and nearly 2,050 L cargo</w:t>
      </w:r>
    </w:p>
    <w:p w:rsidR="00FE6E0D" w:rsidRPr="00FE6E0D" w:rsidRDefault="00FE6E0D" w:rsidP="00FE6E0D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FE6E0D">
        <w:rPr>
          <w:rFonts w:ascii="Times New Roman" w:eastAsia="Times New Roman" w:hAnsi="Times New Roman" w:cs="Times New Roman"/>
          <w:sz w:val="40"/>
          <w:szCs w:val="40"/>
        </w:rPr>
        <w:t>Modern tech with touchscreen, connected services, and robust safety suite</w:t>
      </w:r>
    </w:p>
    <w:p w:rsidR="00892F54" w:rsidRDefault="00892F54"/>
    <w:sectPr w:rsidR="00892F5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5784074"/>
    <w:multiLevelType w:val="multilevel"/>
    <w:tmpl w:val="E2E87B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CEF3C7C"/>
    <w:multiLevelType w:val="multilevel"/>
    <w:tmpl w:val="3DCAD1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D7537BA"/>
    <w:multiLevelType w:val="multilevel"/>
    <w:tmpl w:val="4560BF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B841DAE"/>
    <w:multiLevelType w:val="multilevel"/>
    <w:tmpl w:val="95706D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FFE56C3"/>
    <w:multiLevelType w:val="multilevel"/>
    <w:tmpl w:val="7E6207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AC01D1E"/>
    <w:multiLevelType w:val="multilevel"/>
    <w:tmpl w:val="926806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EDF2A39"/>
    <w:multiLevelType w:val="multilevel"/>
    <w:tmpl w:val="FBB01D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2420EAF"/>
    <w:multiLevelType w:val="multilevel"/>
    <w:tmpl w:val="00EE1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4"/>
  </w:num>
  <w:num w:numId="3">
    <w:abstractNumId w:val="6"/>
  </w:num>
  <w:num w:numId="4">
    <w:abstractNumId w:val="3"/>
  </w:num>
  <w:num w:numId="5">
    <w:abstractNumId w:val="5"/>
  </w:num>
  <w:num w:numId="6">
    <w:abstractNumId w:val="2"/>
  </w:num>
  <w:num w:numId="7">
    <w:abstractNumId w:val="1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6E0D"/>
    <w:rsid w:val="00892F54"/>
    <w:rsid w:val="00FE6E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5A4A198-DB68-4870-AA42-8A2A6A3388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FE6E0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FE6E0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FE6E0D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FE6E0D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FE6E0D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FE6E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relative">
    <w:name w:val="relative"/>
    <w:basedOn w:val="DefaultParagraphFont"/>
    <w:rsid w:val="00FE6E0D"/>
  </w:style>
  <w:style w:type="character" w:customStyle="1" w:styleId="ms-1">
    <w:name w:val="ms-1"/>
    <w:basedOn w:val="DefaultParagraphFont"/>
    <w:rsid w:val="00FE6E0D"/>
  </w:style>
  <w:style w:type="character" w:customStyle="1" w:styleId="max-w-full">
    <w:name w:val="max-w-full"/>
    <w:basedOn w:val="DefaultParagraphFont"/>
    <w:rsid w:val="00FE6E0D"/>
  </w:style>
  <w:style w:type="character" w:customStyle="1" w:styleId="-me-1">
    <w:name w:val="-me-1"/>
    <w:basedOn w:val="DefaultParagraphFont"/>
    <w:rsid w:val="00FE6E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7239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335</Words>
  <Characters>1913</Characters>
  <Application>Microsoft Office Word</Application>
  <DocSecurity>0</DocSecurity>
  <Lines>15</Lines>
  <Paragraphs>4</Paragraphs>
  <ScaleCrop>false</ScaleCrop>
  <Company/>
  <LinksUpToDate>false</LinksUpToDate>
  <CharactersWithSpaces>2244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2025-06-20T16:10:00Z</dcterms:created>
  <dcterms:modified xsi:type="dcterms:W3CDTF">2025-06-20T16:22:00Z</dcterms:modified>
</cp:coreProperties>
</file>